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E54822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E54822" w:rsidRDefault="00321F9E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</w:pPr>
            <w:r w:rsidRPr="00E54822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E54822" w:rsidRDefault="00EC0256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E54822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9E2120" w:themeColor="accent3"/>
              <w:bottom w:val="single" w:sz="4" w:space="0" w:color="979190" w:themeColor="accent2" w:themeTint="99"/>
            </w:tcBorders>
          </w:tcPr>
          <w:p w14:paraId="1DF602DD" w14:textId="77777777" w:rsidR="00321F9E" w:rsidRPr="00E54822" w:rsidRDefault="00EC0256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9E2120" w:themeColor="accent3"/>
              <w:bottom w:val="single" w:sz="4" w:space="0" w:color="979190" w:themeColor="accent2" w:themeTint="99"/>
            </w:tcBorders>
          </w:tcPr>
          <w:sdt>
            <w:sdtPr>
              <w:rPr>
                <w:rFonts w:cstheme="minorHAnsi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EndPr/>
            <w:sdtContent>
              <w:p w14:paraId="01D88AB7" w14:textId="16B645AD" w:rsidR="00321F9E" w:rsidRPr="00E54822" w:rsidRDefault="00D5723D" w:rsidP="00B51D73">
                <w:pPr>
                  <w:pStyle w:val="Details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NRGC Main Office-3401 Village Drive, Suite 100, Lincoln, Nebraska, 68516</w:t>
                </w:r>
              </w:p>
            </w:sdtContent>
          </w:sdt>
        </w:tc>
      </w:tr>
      <w:tr w:rsidR="00321F9E" w:rsidRPr="00E54822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979190" w:themeColor="accent2" w:themeTint="99"/>
              <w:bottom w:val="single" w:sz="4" w:space="0" w:color="979190" w:themeColor="accent2" w:themeTint="99"/>
            </w:tcBorders>
          </w:tcPr>
          <w:p w14:paraId="35AC7583" w14:textId="77777777" w:rsidR="00321F9E" w:rsidRPr="00E54822" w:rsidRDefault="00EC0256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979190" w:themeColor="accent2" w:themeTint="99"/>
              <w:bottom w:val="single" w:sz="4" w:space="0" w:color="979190" w:themeColor="accent2" w:themeTint="99"/>
            </w:tcBorders>
          </w:tcPr>
          <w:p w14:paraId="34250293" w14:textId="3CB2EB8C" w:rsidR="00321F9E" w:rsidRPr="00E54822" w:rsidRDefault="00EC0256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EndPr/>
              <w:sdtContent>
                <w:r w:rsidR="007D4BD4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June 12</w:t>
                </w:r>
                <w:r w:rsidR="00307BE6"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, 2026</w:t>
                </w:r>
              </w:sdtContent>
            </w:sdt>
          </w:p>
        </w:tc>
      </w:tr>
      <w:tr w:rsidR="00321F9E" w:rsidRPr="00E54822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979190" w:themeColor="accent2" w:themeTint="99"/>
              <w:bottom w:val="single" w:sz="24" w:space="0" w:color="9E2120" w:themeColor="accent3"/>
            </w:tcBorders>
          </w:tcPr>
          <w:p w14:paraId="63DBE046" w14:textId="77777777" w:rsidR="00321F9E" w:rsidRPr="00E54822" w:rsidRDefault="00EC0256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979190" w:themeColor="accent2" w:themeTint="99"/>
              <w:bottom w:val="single" w:sz="24" w:space="0" w:color="9E2120" w:themeColor="accent3"/>
            </w:tcBorders>
          </w:tcPr>
          <w:p w14:paraId="0537CA61" w14:textId="16DD3660" w:rsidR="00321F9E" w:rsidRPr="00F86B15" w:rsidRDefault="00F86B15" w:rsidP="00B51D73">
            <w:pPr>
              <w:pStyle w:val="Details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10:30am</w:t>
            </w:r>
          </w:p>
        </w:tc>
      </w:tr>
    </w:tbl>
    <w:p w14:paraId="2F7128BE" w14:textId="77777777" w:rsidR="00931E8F" w:rsidRPr="00E54822" w:rsidRDefault="00931E8F" w:rsidP="00B662D7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76DAA59" w14:textId="77777777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F86B15">
        <w:rPr>
          <w:rFonts w:cstheme="minorHAnsi"/>
          <w:b/>
          <w:bCs/>
          <w:color w:val="auto"/>
          <w:sz w:val="24"/>
          <w:szCs w:val="24"/>
        </w:rPr>
        <w:t>Microsoft Teams meeting</w:t>
      </w:r>
    </w:p>
    <w:p w14:paraId="052CF8FE" w14:textId="77777777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F86B15">
        <w:rPr>
          <w:rFonts w:cstheme="minorHAnsi"/>
          <w:b/>
          <w:bCs/>
          <w:color w:val="auto"/>
          <w:sz w:val="24"/>
          <w:szCs w:val="24"/>
        </w:rPr>
        <w:t xml:space="preserve">Join: </w:t>
      </w:r>
      <w:hyperlink r:id="rId5" w:history="1">
        <w:r w:rsidRPr="00F86B15">
          <w:rPr>
            <w:rStyle w:val="Hyperlink"/>
            <w:rFonts w:cstheme="minorHAnsi"/>
            <w:b/>
            <w:bCs/>
            <w:sz w:val="24"/>
            <w:szCs w:val="24"/>
          </w:rPr>
          <w:t>https://teams.microsoft.com/meet/281589976278811?p=1HEjYQzYnW5gLN913t</w:t>
        </w:r>
      </w:hyperlink>
    </w:p>
    <w:p w14:paraId="2958E7E4" w14:textId="77777777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F86B15">
        <w:rPr>
          <w:rFonts w:cstheme="minorHAnsi"/>
          <w:b/>
          <w:bCs/>
          <w:color w:val="auto"/>
          <w:sz w:val="24"/>
          <w:szCs w:val="24"/>
        </w:rPr>
        <w:t>Meeting ID: 281 589 976 278 811</w:t>
      </w:r>
    </w:p>
    <w:p w14:paraId="52C4D178" w14:textId="77777777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F86B15">
        <w:rPr>
          <w:rFonts w:cstheme="minorHAnsi"/>
          <w:b/>
          <w:bCs/>
          <w:color w:val="auto"/>
          <w:sz w:val="24"/>
          <w:szCs w:val="24"/>
        </w:rPr>
        <w:t>Passcode: Eo9Bb7dr</w:t>
      </w:r>
    </w:p>
    <w:p w14:paraId="0FB55870" w14:textId="77777777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F86B15">
        <w:rPr>
          <w:rFonts w:cstheme="minorHAnsi"/>
          <w:b/>
          <w:bCs/>
          <w:color w:val="auto"/>
          <w:sz w:val="24"/>
          <w:szCs w:val="24"/>
        </w:rPr>
        <w:t>Dial in by phone</w:t>
      </w:r>
    </w:p>
    <w:p w14:paraId="3B0E6CE5" w14:textId="5914B0FD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hyperlink r:id="rId6" w:history="1">
        <w:r w:rsidRPr="00F86B15">
          <w:rPr>
            <w:rStyle w:val="Hyperlink"/>
            <w:rFonts w:cstheme="minorHAnsi"/>
            <w:b/>
            <w:bCs/>
            <w:sz w:val="24"/>
            <w:szCs w:val="24"/>
          </w:rPr>
          <w:t>+1 402-257-5560,</w:t>
        </w:r>
        <w:r>
          <w:rPr>
            <w:rStyle w:val="Hyperlink"/>
            <w:rFonts w:cstheme="minorHAnsi"/>
            <w:b/>
            <w:bCs/>
            <w:sz w:val="24"/>
            <w:szCs w:val="24"/>
          </w:rPr>
          <w:t xml:space="preserve"> </w:t>
        </w:r>
        <w:r w:rsidRPr="00F86B15">
          <w:rPr>
            <w:rStyle w:val="Hyperlink"/>
            <w:rFonts w:cstheme="minorHAnsi"/>
            <w:b/>
            <w:bCs/>
            <w:sz w:val="24"/>
            <w:szCs w:val="24"/>
          </w:rPr>
          <w:t>767521701#</w:t>
        </w:r>
      </w:hyperlink>
      <w:r w:rsidRPr="00F86B15">
        <w:rPr>
          <w:rFonts w:cstheme="minorHAnsi"/>
          <w:b/>
          <w:bCs/>
          <w:color w:val="auto"/>
          <w:sz w:val="24"/>
          <w:szCs w:val="24"/>
        </w:rPr>
        <w:t xml:space="preserve"> United States, Guide Rock</w:t>
      </w:r>
    </w:p>
    <w:p w14:paraId="1498A476" w14:textId="77777777" w:rsidR="00F86B15" w:rsidRPr="00F86B15" w:rsidRDefault="00F86B15" w:rsidP="00F86B15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F86B15">
        <w:rPr>
          <w:rFonts w:cstheme="minorHAnsi"/>
          <w:b/>
          <w:bCs/>
          <w:color w:val="auto"/>
          <w:sz w:val="24"/>
          <w:szCs w:val="24"/>
        </w:rPr>
        <w:t>Phone conference ID: 767 521 701#</w:t>
      </w:r>
    </w:p>
    <w:p w14:paraId="351C2114" w14:textId="77777777" w:rsidR="00307BE6" w:rsidRPr="00E54822" w:rsidRDefault="00307BE6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800A909" w14:textId="7D880CC1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Open Meetings Act Notification</w:t>
      </w:r>
    </w:p>
    <w:p w14:paraId="1F4938C5" w14:textId="77777777" w:rsidR="0020377B" w:rsidRPr="00E54822" w:rsidRDefault="0020377B" w:rsidP="009C603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04CD0E5" w14:textId="1408FDE3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Approval of Meeting Minutes and Financial Reports</w:t>
      </w:r>
    </w:p>
    <w:p w14:paraId="2DF6CF6A" w14:textId="2E112594" w:rsidR="00321F9E" w:rsidRPr="00833428" w:rsidRDefault="00833428" w:rsidP="0083342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April </w:t>
      </w:r>
      <w:r w:rsidR="00762FA5" w:rsidRPr="00833428">
        <w:rPr>
          <w:rFonts w:cstheme="minorHAnsi"/>
          <w:color w:val="auto"/>
          <w:sz w:val="24"/>
          <w:szCs w:val="24"/>
        </w:rPr>
        <w:t>1</w:t>
      </w:r>
      <w:r w:rsidRPr="00833428">
        <w:rPr>
          <w:rFonts w:cstheme="minorHAnsi"/>
          <w:color w:val="auto"/>
          <w:sz w:val="24"/>
          <w:szCs w:val="24"/>
        </w:rPr>
        <w:t>0</w:t>
      </w:r>
      <w:r w:rsidR="00762FA5" w:rsidRPr="00833428">
        <w:rPr>
          <w:rFonts w:cstheme="minorHAnsi"/>
          <w:color w:val="auto"/>
          <w:sz w:val="24"/>
          <w:szCs w:val="24"/>
        </w:rPr>
        <w:t>, 202</w:t>
      </w:r>
      <w:r w:rsidRPr="00833428">
        <w:rPr>
          <w:rFonts w:cstheme="minorHAnsi"/>
          <w:color w:val="auto"/>
          <w:sz w:val="24"/>
          <w:szCs w:val="24"/>
        </w:rPr>
        <w:t>6</w:t>
      </w:r>
      <w:r w:rsidR="00EB5262" w:rsidRPr="00833428">
        <w:rPr>
          <w:rFonts w:cstheme="minorHAnsi"/>
          <w:color w:val="auto"/>
          <w:sz w:val="24"/>
          <w:szCs w:val="24"/>
        </w:rPr>
        <w:t xml:space="preserve">, </w:t>
      </w:r>
      <w:r w:rsidR="00321F9E" w:rsidRPr="00833428">
        <w:rPr>
          <w:rFonts w:cstheme="minorHAnsi"/>
          <w:color w:val="auto"/>
          <w:sz w:val="24"/>
          <w:szCs w:val="24"/>
        </w:rPr>
        <w:t>Meeting Minutes</w:t>
      </w:r>
    </w:p>
    <w:p w14:paraId="6376A9D2" w14:textId="6EC71E8C" w:rsidR="0010288A" w:rsidRPr="00E54822" w:rsidRDefault="00833428" w:rsidP="0010288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April and May 2026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Financial Report</w:t>
      </w:r>
      <w:r w:rsidR="00F97D4A" w:rsidRPr="00E54822">
        <w:rPr>
          <w:rFonts w:cstheme="minorHAnsi"/>
          <w:color w:val="auto"/>
          <w:sz w:val="24"/>
          <w:szCs w:val="24"/>
        </w:rPr>
        <w:t>s</w:t>
      </w:r>
    </w:p>
    <w:p w14:paraId="2DD356D3" w14:textId="77777777" w:rsidR="00E54822" w:rsidRPr="00E54822" w:rsidRDefault="00E54822" w:rsidP="00E54822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0DFA0D1A" w14:textId="27FB7983" w:rsidR="00E54822" w:rsidRPr="00E54822" w:rsidRDefault="00833428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NRGC Executive Director salary increase </w:t>
      </w:r>
    </w:p>
    <w:p w14:paraId="3BF686EF" w14:textId="66FF50CA" w:rsidR="00E54822" w:rsidRPr="00E54822" w:rsidRDefault="00E54822" w:rsidP="00E5482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2A43E55D" w14:textId="77777777" w:rsidR="00855BF0" w:rsidRDefault="00855BF0" w:rsidP="00855BF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92501A">
        <w:rPr>
          <w:rFonts w:cstheme="minorHAnsi"/>
          <w:color w:val="auto"/>
          <w:sz w:val="24"/>
          <w:szCs w:val="24"/>
        </w:rPr>
        <w:t>Hearing – Dave Anderson</w:t>
      </w:r>
    </w:p>
    <w:p w14:paraId="144A0983" w14:textId="77777777" w:rsidR="00855BF0" w:rsidRPr="0092501A" w:rsidRDefault="00855BF0" w:rsidP="00855BF0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20F3444" w14:textId="202E41FE" w:rsidR="00E54822" w:rsidRDefault="00E54822" w:rsidP="00FB7B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E</w:t>
      </w:r>
      <w:r w:rsidR="00833428">
        <w:rPr>
          <w:rFonts w:cstheme="minorHAnsi"/>
          <w:color w:val="auto"/>
          <w:sz w:val="24"/>
          <w:szCs w:val="24"/>
        </w:rPr>
        <w:t>xecutive Session</w:t>
      </w:r>
    </w:p>
    <w:p w14:paraId="7942724A" w14:textId="77777777" w:rsidR="00CC1872" w:rsidRPr="00CC1872" w:rsidRDefault="00CC1872" w:rsidP="00CC187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6F1EF818" w14:textId="7B3A1153" w:rsidR="00E54822" w:rsidRDefault="00C846C0" w:rsidP="00C846C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C846C0">
        <w:rPr>
          <w:rFonts w:cstheme="minorHAnsi"/>
          <w:color w:val="auto"/>
          <w:sz w:val="24"/>
          <w:szCs w:val="24"/>
        </w:rPr>
        <w:t>Reconvene Meeting</w:t>
      </w:r>
    </w:p>
    <w:p w14:paraId="00D08D4F" w14:textId="77777777" w:rsidR="00D80B57" w:rsidRPr="00D80B57" w:rsidRDefault="00D80B57" w:rsidP="00D80B57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7E68FEAF" w14:textId="4A885D5B" w:rsidR="00F55F4A" w:rsidRDefault="00F55F4A" w:rsidP="00C15CF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AF73B5">
        <w:rPr>
          <w:rFonts w:cstheme="minorHAnsi"/>
          <w:color w:val="000000" w:themeColor="text1"/>
          <w:sz w:val="24"/>
          <w:szCs w:val="24"/>
        </w:rPr>
        <w:t>Pursuant to motion made on Dec 19, 2025, Commission to determine whether to proceed with a hearing.</w:t>
      </w:r>
    </w:p>
    <w:p w14:paraId="7B7E0126" w14:textId="77777777" w:rsidR="00AF73B5" w:rsidRPr="00AF73B5" w:rsidRDefault="00AF73B5" w:rsidP="00AF73B5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094D880D" w14:textId="07ADC195" w:rsidR="00F55F4A" w:rsidRDefault="00F55F4A" w:rsidP="00F55F4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Appoint Ryan Kunhart, Dvorak Law as special prosecutor</w:t>
      </w:r>
    </w:p>
    <w:p w14:paraId="65CD1C81" w14:textId="5DDFB94A" w:rsidR="00F55F4A" w:rsidRPr="00F86B15" w:rsidRDefault="00F55F4A" w:rsidP="00F55F4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Appoint Bill Austin, as a hearing officer </w:t>
      </w:r>
    </w:p>
    <w:p w14:paraId="4F027A72" w14:textId="77777777" w:rsidR="00E54822" w:rsidRPr="00E54822" w:rsidRDefault="00E54822" w:rsidP="00E54822">
      <w:pPr>
        <w:pStyle w:val="ListParagraph"/>
        <w:rPr>
          <w:rFonts w:cstheme="minorHAnsi"/>
          <w:color w:val="auto"/>
          <w:sz w:val="24"/>
          <w:szCs w:val="24"/>
        </w:rPr>
      </w:pPr>
    </w:p>
    <w:p w14:paraId="6F67CA81" w14:textId="40F6FAC8" w:rsidR="00A34795" w:rsidRPr="00A34795" w:rsidRDefault="00C846C0" w:rsidP="00B50BF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A34795">
        <w:rPr>
          <w:rFonts w:cstheme="minorHAnsi"/>
          <w:color w:val="auto"/>
          <w:sz w:val="24"/>
          <w:szCs w:val="24"/>
        </w:rPr>
        <w:t>Simulcast Contacts</w:t>
      </w:r>
    </w:p>
    <w:p w14:paraId="77CC3059" w14:textId="4A18A777" w:rsidR="00A34795" w:rsidRDefault="00A34795" w:rsidP="00A34795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Legacy Downs </w:t>
      </w:r>
    </w:p>
    <w:p w14:paraId="66F982E1" w14:textId="279D28EB" w:rsidR="009E4861" w:rsidRDefault="009E4861" w:rsidP="00A34795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Horseman’s Park </w:t>
      </w:r>
    </w:p>
    <w:p w14:paraId="156BAA86" w14:textId="77777777" w:rsidR="008245C4" w:rsidRPr="008245C4" w:rsidRDefault="008245C4" w:rsidP="008245C4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3DF2F9E" w14:textId="54B29277" w:rsidR="008245C4" w:rsidRDefault="008245C4" w:rsidP="008245C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Legacy Downs</w:t>
      </w:r>
    </w:p>
    <w:p w14:paraId="4789B513" w14:textId="4A026638" w:rsidR="008245C4" w:rsidRDefault="008245C4" w:rsidP="008245C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Ratify Approval of Amended Wager Format for June 13</w:t>
      </w:r>
      <w:r w:rsidRPr="008245C4">
        <w:rPr>
          <w:rFonts w:cstheme="minorHAnsi"/>
          <w:color w:val="auto"/>
          <w:sz w:val="24"/>
          <w:szCs w:val="24"/>
          <w:vertAlign w:val="superscript"/>
        </w:rPr>
        <w:t>th</w:t>
      </w:r>
      <w:r>
        <w:rPr>
          <w:rFonts w:cstheme="minorHAnsi"/>
          <w:color w:val="auto"/>
          <w:sz w:val="24"/>
          <w:szCs w:val="24"/>
        </w:rPr>
        <w:t xml:space="preserve"> &amp; 14</w:t>
      </w:r>
      <w:r w:rsidRPr="008245C4">
        <w:rPr>
          <w:rFonts w:cstheme="minorHAnsi"/>
          <w:color w:val="auto"/>
          <w:sz w:val="24"/>
          <w:szCs w:val="24"/>
          <w:vertAlign w:val="superscript"/>
        </w:rPr>
        <w:t>th</w:t>
      </w:r>
      <w:r>
        <w:rPr>
          <w:rFonts w:cstheme="minorHAnsi"/>
          <w:color w:val="auto"/>
          <w:sz w:val="24"/>
          <w:szCs w:val="24"/>
        </w:rPr>
        <w:t xml:space="preserve"> </w:t>
      </w:r>
    </w:p>
    <w:p w14:paraId="729ED932" w14:textId="77777777" w:rsidR="000A057D" w:rsidRPr="000A057D" w:rsidRDefault="000A057D" w:rsidP="000A057D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6B86CFDD" w14:textId="422D5162" w:rsidR="00D41616" w:rsidRPr="00DE5108" w:rsidRDefault="00C846C0" w:rsidP="00DE510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DE5108">
        <w:rPr>
          <w:rFonts w:cstheme="minorHAnsi"/>
          <w:color w:val="auto"/>
          <w:sz w:val="24"/>
          <w:szCs w:val="24"/>
        </w:rPr>
        <w:t>Lake Mac Casino and Resort</w:t>
      </w:r>
    </w:p>
    <w:p w14:paraId="2B210AD2" w14:textId="3C9C92A2" w:rsidR="00C846C0" w:rsidRPr="00DE5108" w:rsidRDefault="00C846C0" w:rsidP="00DE510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DE5108">
        <w:rPr>
          <w:rFonts w:cstheme="minorHAnsi"/>
          <w:color w:val="auto"/>
          <w:sz w:val="24"/>
          <w:szCs w:val="24"/>
        </w:rPr>
        <w:t>Approval of Racing Officials</w:t>
      </w:r>
    </w:p>
    <w:p w14:paraId="03116D82" w14:textId="286A6E48" w:rsidR="00C846C0" w:rsidRPr="00DE5108" w:rsidRDefault="00C846C0" w:rsidP="00DE510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DE5108">
        <w:rPr>
          <w:rFonts w:cstheme="minorHAnsi"/>
          <w:color w:val="auto"/>
          <w:sz w:val="24"/>
          <w:szCs w:val="24"/>
        </w:rPr>
        <w:t xml:space="preserve">Approval of Takeout Rates </w:t>
      </w:r>
    </w:p>
    <w:p w14:paraId="42E2DCA8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415AC5B6" w14:textId="29CE130A" w:rsidR="00321F9E" w:rsidRPr="00E54822" w:rsidRDefault="00DE5108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Columbus-CER</w:t>
      </w:r>
    </w:p>
    <w:p w14:paraId="525FC08A" w14:textId="372C0892" w:rsidR="00321F9E" w:rsidRPr="00E54822" w:rsidRDefault="00DE5108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Racing Officials</w:t>
      </w:r>
    </w:p>
    <w:p w14:paraId="6E0BD199" w14:textId="7E55BFB9" w:rsidR="00DE5108" w:rsidRPr="00DE5108" w:rsidRDefault="00DE5108" w:rsidP="00DE510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Takeout Rates</w:t>
      </w:r>
    </w:p>
    <w:p w14:paraId="6D23DF3A" w14:textId="77777777" w:rsidR="0020377B" w:rsidRPr="0092501A" w:rsidRDefault="0020377B" w:rsidP="0092501A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7062B67E" w14:textId="5C2337E7" w:rsidR="00D72C1B" w:rsidRDefault="00D72C1B" w:rsidP="00D72C1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 </w:t>
      </w:r>
      <w:r w:rsidRPr="00D72C1B">
        <w:rPr>
          <w:rFonts w:cstheme="minorHAnsi"/>
          <w:color w:val="auto"/>
          <w:sz w:val="24"/>
          <w:szCs w:val="24"/>
        </w:rPr>
        <w:t>Directors Update</w:t>
      </w:r>
    </w:p>
    <w:p w14:paraId="15FFEB73" w14:textId="4E9AA8C0" w:rsidR="00D72C1B" w:rsidRDefault="00D72C1B" w:rsidP="00D72C1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D72C1B">
        <w:rPr>
          <w:rFonts w:cstheme="minorHAnsi"/>
          <w:color w:val="auto"/>
          <w:sz w:val="24"/>
          <w:szCs w:val="24"/>
        </w:rPr>
        <w:t>New NRGC Staff</w:t>
      </w:r>
    </w:p>
    <w:p w14:paraId="5BC430B2" w14:textId="5B8F7D3E" w:rsidR="00D72C1B" w:rsidRDefault="00D72C1B" w:rsidP="00D72C1B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Neicha Rife -executive assistant</w:t>
      </w:r>
      <w:r>
        <w:rPr>
          <w:rFonts w:cstheme="minorHAnsi"/>
          <w:color w:val="auto"/>
          <w:sz w:val="24"/>
          <w:szCs w:val="24"/>
        </w:rPr>
        <w:tab/>
      </w:r>
    </w:p>
    <w:p w14:paraId="256E9AC4" w14:textId="7C718067" w:rsidR="00D72C1B" w:rsidRDefault="00D72C1B" w:rsidP="00D72C1B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Alysse Jorgenson – HR assistant</w:t>
      </w:r>
    </w:p>
    <w:p w14:paraId="687900A4" w14:textId="556239AE" w:rsidR="00D72C1B" w:rsidRDefault="00D72C1B" w:rsidP="00D72C1B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Alex Kiihne – </w:t>
      </w:r>
      <w:r w:rsidR="009D34BD" w:rsidRPr="009D34BD">
        <w:rPr>
          <w:rFonts w:cstheme="minorHAnsi"/>
          <w:color w:val="auto"/>
          <w:sz w:val="24"/>
          <w:szCs w:val="24"/>
        </w:rPr>
        <w:t>Accounting &amp; Finance Specialist</w:t>
      </w:r>
    </w:p>
    <w:p w14:paraId="45E60713" w14:textId="5F368622" w:rsidR="009D34BD" w:rsidRDefault="009D34BD" w:rsidP="00D72C1B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Steve Hernandez -Account</w:t>
      </w:r>
      <w:r w:rsidR="00A14837">
        <w:rPr>
          <w:rFonts w:cstheme="minorHAnsi"/>
          <w:color w:val="auto"/>
          <w:sz w:val="24"/>
          <w:szCs w:val="24"/>
        </w:rPr>
        <w:t xml:space="preserve">ant </w:t>
      </w:r>
      <w:r>
        <w:rPr>
          <w:rFonts w:cstheme="minorHAnsi"/>
          <w:color w:val="auto"/>
          <w:sz w:val="24"/>
          <w:szCs w:val="24"/>
        </w:rPr>
        <w:t>I</w:t>
      </w:r>
    </w:p>
    <w:p w14:paraId="5FEFAA45" w14:textId="77777777" w:rsidR="00D72C1B" w:rsidRPr="00D72C1B" w:rsidRDefault="00D72C1B" w:rsidP="00D72C1B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650A1E7A" w14:textId="216A1F44" w:rsidR="00D72C1B" w:rsidRDefault="00D72C1B" w:rsidP="00D72C1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D72C1B">
        <w:rPr>
          <w:rFonts w:cstheme="minorHAnsi"/>
          <w:color w:val="auto"/>
          <w:sz w:val="24"/>
          <w:szCs w:val="24"/>
        </w:rPr>
        <w:t>Gaming Tax</w:t>
      </w:r>
    </w:p>
    <w:p w14:paraId="0EC25DC4" w14:textId="1C335409" w:rsidR="00D72C1B" w:rsidRDefault="00D72C1B" w:rsidP="00D72C1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Violation Updates from April 10-current</w:t>
      </w:r>
    </w:p>
    <w:p w14:paraId="3ACFBBE3" w14:textId="1917AEE5" w:rsidR="00D72C1B" w:rsidRDefault="00D72C1B" w:rsidP="00D72C1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Maher Due</w:t>
      </w:r>
      <w:r w:rsidR="00B81F43">
        <w:rPr>
          <w:rFonts w:cstheme="minorHAnsi"/>
          <w:color w:val="auto"/>
          <w:sz w:val="24"/>
          <w:szCs w:val="24"/>
        </w:rPr>
        <w:t>s</w:t>
      </w:r>
      <w:r w:rsidR="009E4861">
        <w:rPr>
          <w:rFonts w:cstheme="minorHAnsi"/>
          <w:color w:val="auto"/>
          <w:sz w:val="24"/>
          <w:szCs w:val="24"/>
        </w:rPr>
        <w:t>s</w:t>
      </w:r>
      <w:r w:rsidR="00B81F43">
        <w:rPr>
          <w:rFonts w:cstheme="minorHAnsi"/>
          <w:color w:val="auto"/>
          <w:sz w:val="24"/>
          <w:szCs w:val="24"/>
        </w:rPr>
        <w:t>all-onsite visit</w:t>
      </w:r>
    </w:p>
    <w:p w14:paraId="465CD464" w14:textId="66FC0ECA" w:rsidR="00E011F2" w:rsidRDefault="00E011F2" w:rsidP="00D72C1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Commission of Problem Gaming moving into NRGC office June 22</w:t>
      </w:r>
    </w:p>
    <w:p w14:paraId="43B2A5B5" w14:textId="59D4B724" w:rsidR="0092501A" w:rsidRDefault="00E011F2" w:rsidP="0092501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Nebraska State Patrol notification of fingerprinting price increase to $80</w:t>
      </w:r>
    </w:p>
    <w:p w14:paraId="4134A8C7" w14:textId="77777777" w:rsidR="0092501A" w:rsidRPr="0092501A" w:rsidRDefault="0092501A" w:rsidP="0092501A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5E9EF52" w14:textId="77777777" w:rsidR="00E011F2" w:rsidRDefault="00E011F2" w:rsidP="00E011F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4271DE4A" w14:textId="64AFA0B1" w:rsidR="0092501A" w:rsidRDefault="008245C4" w:rsidP="00E011F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92501A">
        <w:rPr>
          <w:rFonts w:cstheme="minorHAnsi"/>
          <w:color w:val="auto"/>
          <w:sz w:val="24"/>
          <w:szCs w:val="24"/>
        </w:rPr>
        <w:t>Hearing</w:t>
      </w:r>
      <w:r w:rsidR="0092501A" w:rsidRPr="0092501A">
        <w:rPr>
          <w:rFonts w:cstheme="minorHAnsi"/>
          <w:color w:val="auto"/>
          <w:sz w:val="24"/>
          <w:szCs w:val="24"/>
        </w:rPr>
        <w:t xml:space="preserve"> Sean Perry -APPEAL-</w:t>
      </w:r>
      <w:r>
        <w:rPr>
          <w:rFonts w:cstheme="minorHAnsi"/>
          <w:color w:val="auto"/>
          <w:sz w:val="24"/>
          <w:szCs w:val="24"/>
        </w:rPr>
        <w:t>starts at 1:00 p.m.</w:t>
      </w:r>
    </w:p>
    <w:p w14:paraId="0692D236" w14:textId="77777777" w:rsidR="0092501A" w:rsidRPr="0092501A" w:rsidRDefault="0092501A" w:rsidP="0092501A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7DABA733" w14:textId="47B33E82" w:rsidR="00E011F2" w:rsidRDefault="00E011F2" w:rsidP="00E011F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Public Comments</w:t>
      </w:r>
    </w:p>
    <w:p w14:paraId="3F9BD7CB" w14:textId="77777777" w:rsidR="00E011F2" w:rsidRDefault="00E011F2" w:rsidP="00E011F2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544EF5D1" w14:textId="2BD9EB4F" w:rsidR="00E011F2" w:rsidRPr="00E011F2" w:rsidRDefault="00E011F2" w:rsidP="00E011F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Adjournment</w:t>
      </w:r>
    </w:p>
    <w:p w14:paraId="6AF00029" w14:textId="77777777" w:rsidR="00307BE6" w:rsidRPr="00E54822" w:rsidRDefault="00307BE6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sectPr w:rsidR="00307BE6" w:rsidRPr="00E54822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589"/>
    <w:multiLevelType w:val="hybridMultilevel"/>
    <w:tmpl w:val="45565ABA"/>
    <w:lvl w:ilvl="0" w:tplc="0BA637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AC612F"/>
    <w:multiLevelType w:val="hybridMultilevel"/>
    <w:tmpl w:val="0694C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32B5"/>
    <w:multiLevelType w:val="hybridMultilevel"/>
    <w:tmpl w:val="A7ECB934"/>
    <w:lvl w:ilvl="0" w:tplc="90127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53AF3"/>
    <w:multiLevelType w:val="hybridMultilevel"/>
    <w:tmpl w:val="A5A8BB7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7107B3"/>
    <w:multiLevelType w:val="hybridMultilevel"/>
    <w:tmpl w:val="25883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C403B"/>
    <w:multiLevelType w:val="hybridMultilevel"/>
    <w:tmpl w:val="B47EE7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B6986"/>
    <w:multiLevelType w:val="hybridMultilevel"/>
    <w:tmpl w:val="F0488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6F42B7"/>
    <w:multiLevelType w:val="hybridMultilevel"/>
    <w:tmpl w:val="36888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1087D"/>
    <w:multiLevelType w:val="hybridMultilevel"/>
    <w:tmpl w:val="9B5230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800985">
    <w:abstractNumId w:val="3"/>
  </w:num>
  <w:num w:numId="2" w16cid:durableId="578642123">
    <w:abstractNumId w:val="14"/>
  </w:num>
  <w:num w:numId="3" w16cid:durableId="965355735">
    <w:abstractNumId w:val="15"/>
  </w:num>
  <w:num w:numId="4" w16cid:durableId="479006266">
    <w:abstractNumId w:val="8"/>
  </w:num>
  <w:num w:numId="5" w16cid:durableId="178853788">
    <w:abstractNumId w:val="1"/>
  </w:num>
  <w:num w:numId="6" w16cid:durableId="1426655105">
    <w:abstractNumId w:val="2"/>
  </w:num>
  <w:num w:numId="7" w16cid:durableId="1588265765">
    <w:abstractNumId w:val="11"/>
  </w:num>
  <w:num w:numId="8" w16cid:durableId="1212764517">
    <w:abstractNumId w:val="10"/>
  </w:num>
  <w:num w:numId="9" w16cid:durableId="220137139">
    <w:abstractNumId w:val="5"/>
  </w:num>
  <w:num w:numId="10" w16cid:durableId="498420956">
    <w:abstractNumId w:val="12"/>
  </w:num>
  <w:num w:numId="11" w16cid:durableId="841049551">
    <w:abstractNumId w:val="16"/>
  </w:num>
  <w:num w:numId="12" w16cid:durableId="1619097578">
    <w:abstractNumId w:val="4"/>
  </w:num>
  <w:num w:numId="13" w16cid:durableId="821652540">
    <w:abstractNumId w:val="0"/>
  </w:num>
  <w:num w:numId="14" w16cid:durableId="1204247350">
    <w:abstractNumId w:val="13"/>
  </w:num>
  <w:num w:numId="15" w16cid:durableId="1605966054">
    <w:abstractNumId w:val="9"/>
  </w:num>
  <w:num w:numId="16" w16cid:durableId="1261068709">
    <w:abstractNumId w:val="6"/>
  </w:num>
  <w:num w:numId="17" w16cid:durableId="2033648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21A93"/>
    <w:rsid w:val="00060356"/>
    <w:rsid w:val="00065CC0"/>
    <w:rsid w:val="00066312"/>
    <w:rsid w:val="00071498"/>
    <w:rsid w:val="000726E5"/>
    <w:rsid w:val="00091899"/>
    <w:rsid w:val="000A057D"/>
    <w:rsid w:val="000A709F"/>
    <w:rsid w:val="000C4A22"/>
    <w:rsid w:val="000D0BD4"/>
    <w:rsid w:val="000F5B49"/>
    <w:rsid w:val="001019F8"/>
    <w:rsid w:val="0010288A"/>
    <w:rsid w:val="001117FA"/>
    <w:rsid w:val="00150D68"/>
    <w:rsid w:val="0015402D"/>
    <w:rsid w:val="001D118B"/>
    <w:rsid w:val="001D1F3B"/>
    <w:rsid w:val="0020377B"/>
    <w:rsid w:val="00221CA9"/>
    <w:rsid w:val="00225E27"/>
    <w:rsid w:val="002303F2"/>
    <w:rsid w:val="00240F00"/>
    <w:rsid w:val="00241DB5"/>
    <w:rsid w:val="002925F6"/>
    <w:rsid w:val="002A2A4F"/>
    <w:rsid w:val="002B5D37"/>
    <w:rsid w:val="002C5D72"/>
    <w:rsid w:val="002E6F53"/>
    <w:rsid w:val="00306C2C"/>
    <w:rsid w:val="00307BE6"/>
    <w:rsid w:val="00314F47"/>
    <w:rsid w:val="00317AC6"/>
    <w:rsid w:val="00321F9E"/>
    <w:rsid w:val="00332AA8"/>
    <w:rsid w:val="0035016E"/>
    <w:rsid w:val="00373B01"/>
    <w:rsid w:val="003940E4"/>
    <w:rsid w:val="00445AE4"/>
    <w:rsid w:val="00457012"/>
    <w:rsid w:val="0045710D"/>
    <w:rsid w:val="00487C9A"/>
    <w:rsid w:val="004B44C2"/>
    <w:rsid w:val="004B7F5D"/>
    <w:rsid w:val="004E4CB7"/>
    <w:rsid w:val="005072AF"/>
    <w:rsid w:val="00525AE3"/>
    <w:rsid w:val="00532C2F"/>
    <w:rsid w:val="00586843"/>
    <w:rsid w:val="005B00C0"/>
    <w:rsid w:val="005B6BCF"/>
    <w:rsid w:val="005C3864"/>
    <w:rsid w:val="005D72E5"/>
    <w:rsid w:val="006261D1"/>
    <w:rsid w:val="00633BE2"/>
    <w:rsid w:val="006753CA"/>
    <w:rsid w:val="006B09EE"/>
    <w:rsid w:val="006B6583"/>
    <w:rsid w:val="006F6B1A"/>
    <w:rsid w:val="007002EB"/>
    <w:rsid w:val="00703E0E"/>
    <w:rsid w:val="007333EC"/>
    <w:rsid w:val="00746BD4"/>
    <w:rsid w:val="00762FA5"/>
    <w:rsid w:val="007726A3"/>
    <w:rsid w:val="007A38E9"/>
    <w:rsid w:val="007D4BD4"/>
    <w:rsid w:val="007F4069"/>
    <w:rsid w:val="008001D9"/>
    <w:rsid w:val="00816E46"/>
    <w:rsid w:val="008245C4"/>
    <w:rsid w:val="00833428"/>
    <w:rsid w:val="0083739A"/>
    <w:rsid w:val="00851BCA"/>
    <w:rsid w:val="00855BF0"/>
    <w:rsid w:val="00894871"/>
    <w:rsid w:val="00894C09"/>
    <w:rsid w:val="008B1DF2"/>
    <w:rsid w:val="008E6107"/>
    <w:rsid w:val="00910CE9"/>
    <w:rsid w:val="00923E33"/>
    <w:rsid w:val="0092501A"/>
    <w:rsid w:val="00931E8F"/>
    <w:rsid w:val="00940990"/>
    <w:rsid w:val="009553AA"/>
    <w:rsid w:val="0099460C"/>
    <w:rsid w:val="009C6036"/>
    <w:rsid w:val="009D34BD"/>
    <w:rsid w:val="009D7008"/>
    <w:rsid w:val="009E4861"/>
    <w:rsid w:val="00A050CA"/>
    <w:rsid w:val="00A069BA"/>
    <w:rsid w:val="00A14837"/>
    <w:rsid w:val="00A34795"/>
    <w:rsid w:val="00A45684"/>
    <w:rsid w:val="00A52F10"/>
    <w:rsid w:val="00A62BA4"/>
    <w:rsid w:val="00A64CC1"/>
    <w:rsid w:val="00A6738C"/>
    <w:rsid w:val="00A72D1E"/>
    <w:rsid w:val="00A777EE"/>
    <w:rsid w:val="00AC777D"/>
    <w:rsid w:val="00AF73B5"/>
    <w:rsid w:val="00B01FBC"/>
    <w:rsid w:val="00B25C15"/>
    <w:rsid w:val="00B357AD"/>
    <w:rsid w:val="00B57907"/>
    <w:rsid w:val="00B662D7"/>
    <w:rsid w:val="00B72215"/>
    <w:rsid w:val="00B81F43"/>
    <w:rsid w:val="00B90717"/>
    <w:rsid w:val="00B9158E"/>
    <w:rsid w:val="00B941A3"/>
    <w:rsid w:val="00BC7FEA"/>
    <w:rsid w:val="00BF0556"/>
    <w:rsid w:val="00BF4995"/>
    <w:rsid w:val="00C010F1"/>
    <w:rsid w:val="00C10958"/>
    <w:rsid w:val="00C35094"/>
    <w:rsid w:val="00C37942"/>
    <w:rsid w:val="00C56A9A"/>
    <w:rsid w:val="00C71940"/>
    <w:rsid w:val="00C725F4"/>
    <w:rsid w:val="00C80303"/>
    <w:rsid w:val="00C846C0"/>
    <w:rsid w:val="00CC023E"/>
    <w:rsid w:val="00CC1872"/>
    <w:rsid w:val="00CF1C57"/>
    <w:rsid w:val="00D16E80"/>
    <w:rsid w:val="00D33B51"/>
    <w:rsid w:val="00D41616"/>
    <w:rsid w:val="00D42141"/>
    <w:rsid w:val="00D46D5F"/>
    <w:rsid w:val="00D5723D"/>
    <w:rsid w:val="00D72C1B"/>
    <w:rsid w:val="00D80B57"/>
    <w:rsid w:val="00D84CEA"/>
    <w:rsid w:val="00DA37FA"/>
    <w:rsid w:val="00DA3962"/>
    <w:rsid w:val="00DA6FCC"/>
    <w:rsid w:val="00DD12B3"/>
    <w:rsid w:val="00DE5108"/>
    <w:rsid w:val="00DE655E"/>
    <w:rsid w:val="00E011F2"/>
    <w:rsid w:val="00E32DCB"/>
    <w:rsid w:val="00E373CE"/>
    <w:rsid w:val="00E51052"/>
    <w:rsid w:val="00E53A42"/>
    <w:rsid w:val="00E54822"/>
    <w:rsid w:val="00E54D2D"/>
    <w:rsid w:val="00EB5262"/>
    <w:rsid w:val="00ED0397"/>
    <w:rsid w:val="00F0754E"/>
    <w:rsid w:val="00F404AD"/>
    <w:rsid w:val="00F55F4A"/>
    <w:rsid w:val="00F85B12"/>
    <w:rsid w:val="00F86B15"/>
    <w:rsid w:val="00F9427B"/>
    <w:rsid w:val="00F968F2"/>
    <w:rsid w:val="00F97D4A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9E"/>
    <w:pPr>
      <w:spacing w:after="220" w:line="264" w:lineRule="auto"/>
    </w:pPr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0E2841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979190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9E2120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0E2841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C46F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2"/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2"/>
    <w:rPr>
      <w:rFonts w:eastAsiaTheme="minorEastAsia"/>
      <w:b/>
      <w:bCs/>
      <w:color w:val="0E2841" w:themeColor="text2"/>
      <w:kern w:val="0"/>
      <w:sz w:val="2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A6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4022575560,,767521701" TargetMode="External"/><Relationship Id="rId5" Type="http://schemas.openxmlformats.org/officeDocument/2006/relationships/hyperlink" Target="https://gcc02.safelinks.protection.outlook.com/ap/t-59584e83/?url=https%3A%2F%2Fteams.microsoft.com%2Fmeet%2F281589976278811%3Fp%3D1HEjYQzYnW5gLN913t&amp;data=05%7C02%7CNeicha.Rife%40nebraska.gov%7Cd0ba7cffd3a348b32dab08dec0e412e7%7C043207dfe6894bf6902001038f11f0b1%7C0%7C0%7C639160282960274385%7CUnknown%7CTWFpbGZsb3d8eyJFbXB0eU1hcGkiOnRydWUsIlYiOiIwLjAuMDAwMCIsIlAiOiJXaW4zMiIsIkFOIjoiTWFpbCIsIldUIjoyfQ%3D%3D%7C0%7C%7C%7C&amp;sdata=NBVbPv2W1pO6iP5qpQC0g35Fx3js3201JiaAqz6BKjs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65CC0"/>
    <w:rsid w:val="000F0377"/>
    <w:rsid w:val="001A6031"/>
    <w:rsid w:val="001D118B"/>
    <w:rsid w:val="001F25B7"/>
    <w:rsid w:val="00225E27"/>
    <w:rsid w:val="0035016E"/>
    <w:rsid w:val="00394057"/>
    <w:rsid w:val="0066157E"/>
    <w:rsid w:val="006B6583"/>
    <w:rsid w:val="006E1E87"/>
    <w:rsid w:val="00746BD4"/>
    <w:rsid w:val="008045E1"/>
    <w:rsid w:val="0083739A"/>
    <w:rsid w:val="00845F3D"/>
    <w:rsid w:val="00851BCA"/>
    <w:rsid w:val="008B1DF2"/>
    <w:rsid w:val="009553AA"/>
    <w:rsid w:val="00AC59E8"/>
    <w:rsid w:val="00B25C15"/>
    <w:rsid w:val="00C80303"/>
    <w:rsid w:val="00CF1C57"/>
    <w:rsid w:val="00D106C6"/>
    <w:rsid w:val="00E11BF6"/>
    <w:rsid w:val="00E5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RGC">
      <a:dk1>
        <a:sysClr val="windowText" lastClr="000000"/>
      </a:dk1>
      <a:lt1>
        <a:sysClr val="window" lastClr="FFFFFF"/>
      </a:lt1>
      <a:dk2>
        <a:srgbClr val="0E2841"/>
      </a:dk2>
      <a:lt2>
        <a:srgbClr val="EDDFDC"/>
      </a:lt2>
      <a:accent1>
        <a:srgbClr val="CF3833"/>
      </a:accent1>
      <a:accent2>
        <a:srgbClr val="4F4B4A"/>
      </a:accent2>
      <a:accent3>
        <a:srgbClr val="9E2120"/>
      </a:accent3>
      <a:accent4>
        <a:srgbClr val="010000"/>
      </a:accent4>
      <a:accent5>
        <a:srgbClr val="E3302F"/>
      </a:accent5>
      <a:accent6>
        <a:srgbClr val="98201F"/>
      </a:accent6>
      <a:hlink>
        <a:srgbClr val="C46F6A"/>
      </a:hlink>
      <a:folHlink>
        <a:srgbClr val="F186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Stinson, Sierra</dc:creator>
  <cp:keywords/>
  <dc:description/>
  <cp:lastModifiedBy>Rife, Neicha</cp:lastModifiedBy>
  <cp:revision>3</cp:revision>
  <cp:lastPrinted>2026-06-09T14:39:00Z</cp:lastPrinted>
  <dcterms:created xsi:type="dcterms:W3CDTF">2026-06-09T19:13:00Z</dcterms:created>
  <dcterms:modified xsi:type="dcterms:W3CDTF">2026-06-11T14:09:00Z</dcterms:modified>
</cp:coreProperties>
</file>